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97" w:rsidRPr="00953AA8" w:rsidRDefault="00953AA8">
      <w:pPr>
        <w:rPr>
          <w:b/>
          <w:i/>
          <w:sz w:val="40"/>
          <w:szCs w:val="40"/>
        </w:rPr>
      </w:pPr>
      <w:r w:rsidRPr="00953AA8">
        <w:rPr>
          <w:b/>
          <w:i/>
          <w:sz w:val="40"/>
          <w:szCs w:val="40"/>
        </w:rPr>
        <w:t>Учите детей музыке.</w:t>
      </w:r>
    </w:p>
    <w:p w:rsidR="00953AA8" w:rsidRDefault="00953AA8"/>
    <w:p w:rsidR="00953AA8" w:rsidRDefault="00953AA8" w:rsidP="00953AA8">
      <w:pPr>
        <w:spacing w:line="276" w:lineRule="auto"/>
        <w:jc w:val="both"/>
        <w:rPr>
          <w:sz w:val="28"/>
          <w:szCs w:val="28"/>
        </w:rPr>
      </w:pPr>
      <w:r w:rsidRPr="00953AA8">
        <w:rPr>
          <w:sz w:val="28"/>
          <w:szCs w:val="28"/>
        </w:rPr>
        <w:tab/>
        <w:t>Е</w:t>
      </w:r>
      <w:r w:rsidR="004A7E32">
        <w:rPr>
          <w:sz w:val="28"/>
          <w:szCs w:val="28"/>
        </w:rPr>
        <w:t>щ</w:t>
      </w:r>
      <w:r w:rsidRPr="00953AA8">
        <w:rPr>
          <w:sz w:val="28"/>
          <w:szCs w:val="28"/>
        </w:rPr>
        <w:t>е много-много лет назад заботливые родители уделяли большое внимание эстетическому воспитанию своих детей. Тогда не было такого широкого выбора секций, кружков и студий, и молодые люди занимались танцами, рисованием, и, конечно, музыкой.</w:t>
      </w:r>
      <w:r>
        <w:rPr>
          <w:sz w:val="28"/>
          <w:szCs w:val="28"/>
        </w:rPr>
        <w:t xml:space="preserve"> В наше время, в связи с огромной конкуренцией, музыке, как особой области в образовании уделяется непростительно малое место. Родители не хотят загружать ребенка дополнительными занятиями, отдавая предпочтение тем, которые не требуют много времени.</w:t>
      </w:r>
    </w:p>
    <w:p w:rsidR="00953AA8" w:rsidRDefault="00953AA8" w:rsidP="00953A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 стоит отметить, что данная проблема стала актуальной не в последние несколько лет, а намного раньше. Развитие телекоммуникаций, компьютерных игр и всемирной паутины не могло не повлиять на жизненный уклад наших детей, ведь естественно, что ребенок скорее «поиграет в компьютер», чем будет сидеть за фортепиано, тщетно пытаясь соединить двумя руками инвенцию И.С. Баха. Однако, как выяснили виднейшие психологи не только России, но и всего мира, даже при отсутствии блестящего результата полезного от второго действия будет намного больше. </w:t>
      </w:r>
    </w:p>
    <w:p w:rsidR="0057066C" w:rsidRDefault="0057066C" w:rsidP="00953A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Известно, что каждый ребенок уникален по-своему, но даже у самого талантливого</w:t>
      </w:r>
      <w:r w:rsidR="003D5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возникают трудности  усвоении какого-либо учебного предмета. </w:t>
      </w:r>
      <w:r w:rsidR="003D5148">
        <w:rPr>
          <w:sz w:val="28"/>
          <w:szCs w:val="28"/>
        </w:rPr>
        <w:t xml:space="preserve">Специалисты рекомендуют подходить к этой проблеме глобально </w:t>
      </w:r>
      <w:r w:rsidR="003D5148" w:rsidRPr="003D5148">
        <w:rPr>
          <w:sz w:val="28"/>
          <w:szCs w:val="28"/>
        </w:rPr>
        <w:t>–</w:t>
      </w:r>
      <w:r w:rsidR="003D5148">
        <w:rPr>
          <w:sz w:val="28"/>
          <w:szCs w:val="28"/>
        </w:rPr>
        <w:t xml:space="preserve"> отдавать детей на обучение в музыкальную школу. Психологи доказали, что юные музыканты, даже если они не слишком преуспевают в развитии музыкального слуха и памяти, при этом обходят своих сверстников по уровню структурного мышления. Что же дают музыкальные занятия? Прежде всего, они воспитывают волю и дисциплину, развивают математические способности, помогают легче запоминать иностранные слова, быстрее усваивать грамматику. Знание </w:t>
      </w:r>
      <w:r w:rsidR="006A410C">
        <w:rPr>
          <w:sz w:val="28"/>
          <w:szCs w:val="28"/>
        </w:rPr>
        <w:t xml:space="preserve">музыкальной грамоты облегчает понимание компьютера </w:t>
      </w:r>
      <w:r w:rsidR="006A410C" w:rsidRPr="006A410C">
        <w:rPr>
          <w:sz w:val="28"/>
          <w:szCs w:val="28"/>
        </w:rPr>
        <w:t>–</w:t>
      </w:r>
      <w:r w:rsidR="006A410C">
        <w:rPr>
          <w:sz w:val="28"/>
          <w:szCs w:val="28"/>
        </w:rPr>
        <w:t xml:space="preserve"> не случайно фирма </w:t>
      </w:r>
      <w:r w:rsidR="006A410C">
        <w:rPr>
          <w:sz w:val="28"/>
          <w:szCs w:val="28"/>
          <w:lang w:val="en-US"/>
        </w:rPr>
        <w:t>Microsoft</w:t>
      </w:r>
      <w:r w:rsidR="006A410C">
        <w:rPr>
          <w:sz w:val="28"/>
          <w:szCs w:val="28"/>
        </w:rPr>
        <w:t xml:space="preserve"> предпочитает сотрудников с </w:t>
      </w:r>
      <w:r w:rsidR="006A410C" w:rsidRPr="006A410C">
        <w:rPr>
          <w:i/>
          <w:sz w:val="28"/>
          <w:szCs w:val="28"/>
          <w:u w:val="single"/>
        </w:rPr>
        <w:t>музыкальным</w:t>
      </w:r>
      <w:r w:rsidR="006A410C">
        <w:rPr>
          <w:sz w:val="28"/>
          <w:szCs w:val="28"/>
        </w:rPr>
        <w:t xml:space="preserve"> образованием. Значение музыкально-ритмического воспитания детей очень велико6 оно развивает воображение, творческую активность, осознанное восприятие музыки. Кроме этого, развивается координация движений и работа вестибулярного аппарата.</w:t>
      </w:r>
    </w:p>
    <w:p w:rsidR="006A410C" w:rsidRDefault="006A410C" w:rsidP="00953A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шедевров мирового искусства не только формирует гуманистическое мировоззрение, но и способствует развитию у ребенка пространственного мышления, что в свою очередь, благотворно влияет на усвоение геометрии.</w:t>
      </w:r>
    </w:p>
    <w:p w:rsidR="006A410C" w:rsidRDefault="006A410C" w:rsidP="00953A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43F33">
        <w:rPr>
          <w:sz w:val="28"/>
          <w:szCs w:val="28"/>
        </w:rPr>
        <w:t>Многие родители переживают, что при обучении в музыкальной коле ребенок будет слишком сильно загружен. Это неизбежно, но, с другой стороны, занятия</w:t>
      </w:r>
      <w:r w:rsidR="00E615C5">
        <w:rPr>
          <w:sz w:val="28"/>
          <w:szCs w:val="28"/>
        </w:rPr>
        <w:t xml:space="preserve"> искусством развивают самодисциплину. Дети, которые увлечены искусством, лучше учатся и лучше адаптированы к современной жизни, открыты к диалогу с обществом.</w:t>
      </w:r>
    </w:p>
    <w:p w:rsidR="007467E9" w:rsidRDefault="00E615C5" w:rsidP="00953A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Индивидуальной подход к каждому ученику, использование новых технологий делают обучение в школе ярким и интересным. В свое время педагог-новатор В.Ф. Шаталов высказался по поводу использования устной речи в процессе обучения в общеобразовательной школе: «2 минуты в день на </w:t>
      </w:r>
      <w:r w:rsidR="00060E5E">
        <w:rPr>
          <w:sz w:val="28"/>
          <w:szCs w:val="28"/>
        </w:rPr>
        <w:t xml:space="preserve">каждого ученика! (Если учитель и сможет опросить каждого, </w:t>
      </w:r>
      <w:r w:rsidR="00B01DBB">
        <w:rPr>
          <w:sz w:val="28"/>
          <w:szCs w:val="28"/>
        </w:rPr>
        <w:t xml:space="preserve">что </w:t>
      </w:r>
      <w:r w:rsidR="00060E5E">
        <w:rPr>
          <w:sz w:val="28"/>
          <w:szCs w:val="28"/>
        </w:rPr>
        <w:t>не невероятно</w:t>
      </w:r>
      <w:r w:rsidR="00062285">
        <w:rPr>
          <w:sz w:val="28"/>
          <w:szCs w:val="28"/>
        </w:rPr>
        <w:t>)</w:t>
      </w:r>
      <w:r w:rsidR="00060E5E">
        <w:rPr>
          <w:sz w:val="28"/>
          <w:szCs w:val="28"/>
        </w:rPr>
        <w:t xml:space="preserve">. За долгие 6-7 уроков всего только 2 минуты, чтобы рассказать обо всем, что усвоено накануне, добыто в нелегком ученическом труде дома за письменным столом. </w:t>
      </w:r>
      <w:r w:rsidR="00062285">
        <w:rPr>
          <w:sz w:val="28"/>
          <w:szCs w:val="28"/>
        </w:rPr>
        <w:t xml:space="preserve">Принципиально иная картина на занятиях в музыкальной школе, где индивидуальные уроки по специальности проходят в форме диалога учителя и ученика. Где наполняемость групп (не более 10 человек) по музыкальной литературе и сольфеджио позволяет проводить значительно более интенсивные по сравнению с общеобразовательной школой устные опросы учащихся. Где </w:t>
      </w:r>
      <w:r w:rsidR="007467E9">
        <w:rPr>
          <w:sz w:val="28"/>
          <w:szCs w:val="28"/>
        </w:rPr>
        <w:t xml:space="preserve">занятия хором предоставляют каждому ребенку прекрасную возможность на протяжении целого урока качественно совершенствовать свою речь. Современная детская музыкальная школа способна оказывать влияние на формирование двигательной активности ребенка, его эмоциональной сферы, а </w:t>
      </w:r>
      <w:r w:rsidR="004D1440">
        <w:rPr>
          <w:sz w:val="28"/>
          <w:szCs w:val="28"/>
        </w:rPr>
        <w:t xml:space="preserve">также различных видов мышления. </w:t>
      </w:r>
      <w:r w:rsidR="007467E9">
        <w:rPr>
          <w:sz w:val="28"/>
          <w:szCs w:val="28"/>
        </w:rPr>
        <w:t>Именно такие занятия способны эффективно воздействовать на развитие широкого спектра общих способностей человека.</w:t>
      </w:r>
      <w:r>
        <w:rPr>
          <w:sz w:val="28"/>
          <w:szCs w:val="28"/>
        </w:rPr>
        <w:t>»</w:t>
      </w:r>
    </w:p>
    <w:p w:rsidR="004D1440" w:rsidRDefault="004D1440" w:rsidP="00953A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Вопрос пользы от занятий музыкой занимал и занимает умы огромного количества ученых. Результатом их деятельности стали многочисленные статьи, монографии, диссертации, посвященные тому, как музыка может решить и некоторые психологические проблемы детей. Одна из них связана с современной ситуацией нашего общества. Как отмечает известный российский музыкальный психолог-педагог В.И. Петрушин, «нервно-психологические перегрузки вызывают как у взрослых, так и у детей огромное количество негативных эмоциональных состояний, среди которых мы видим раздражительность и немотивированную агрессию, страхи и фобии, тревоги и беспокойство, состояния апатии и депрессии.». К счастью, со второй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начала активно распространяться музыкотерапия, как особый психотерапевтический метод. В его основе лежит целительное воздействие музыки на психологическое состояние человека.</w:t>
      </w:r>
    </w:p>
    <w:p w:rsidR="00027D48" w:rsidRDefault="00027D48" w:rsidP="00953A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характеристики музыкотерапии как нельзя лучше подходят и для музыкального образования в том виде, как оно сложилось в нашей стране. Во </w:t>
      </w:r>
      <w:r>
        <w:rPr>
          <w:sz w:val="28"/>
          <w:szCs w:val="28"/>
        </w:rPr>
        <w:lastRenderedPageBreak/>
        <w:t xml:space="preserve">время игры на инструменты, пении в хоре, участии в оркестре, ансамбле происходит активная музыкотерапия. Более того, перед исполнителями ставятся задачи более высокого уровня: не просто исполнить музыкальное произведение с целью эмоционального переживания, а исполнить его качественно, то есть в соответствии со стилем, характером произведения, тем самым развивая художественный вкус ученика. Кроме того, в музыкальном сотворчестве хорошо отрабатываются различные коммуникативные навыки, устраняется повышенная застенчивость, формируется выдержка, и самоконтроль. </w:t>
      </w:r>
    </w:p>
    <w:p w:rsidR="00027D48" w:rsidRDefault="00027D48" w:rsidP="00953A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занятиях по музыкальной литературе наряду с элементами пассивной музыкотерапии происходит развитие логического мышления детей, памяти, а также эстетического вкуса. Не так давно одним из современных психологов и музыкальных терапевтов Германии</w:t>
      </w:r>
      <w:r w:rsidR="00802F5B">
        <w:rPr>
          <w:sz w:val="28"/>
          <w:szCs w:val="28"/>
        </w:rPr>
        <w:t xml:space="preserve"> Кристофером </w:t>
      </w:r>
      <w:proofErr w:type="spellStart"/>
      <w:r w:rsidR="00802F5B">
        <w:rPr>
          <w:sz w:val="28"/>
          <w:szCs w:val="28"/>
        </w:rPr>
        <w:t>Рюгером</w:t>
      </w:r>
      <w:proofErr w:type="spellEnd"/>
      <w:r w:rsidR="00802F5B">
        <w:rPr>
          <w:sz w:val="28"/>
          <w:szCs w:val="28"/>
        </w:rPr>
        <w:t xml:space="preserve"> была написана книга «Домашняя музыкальная аптека», в которую вошли уже давно ставшие классическими музыкальные произведения разных эпох. Интересен тот факт, что большинство этих произведений входят в учебный курс музыкальной литературы современной детской музыкальной школы.</w:t>
      </w:r>
    </w:p>
    <w:p w:rsidR="00802F5B" w:rsidRDefault="00802F5B" w:rsidP="00953A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Пассивная музыкотерапия имеет место на занятия по слушанию музыки, где дети могут не только познакомиться с лучшими образцами музыкальной классики, но и составить о них собственное впечатление, выразить его на бумаге.</w:t>
      </w:r>
    </w:p>
    <w:p w:rsidR="00802F5B" w:rsidRDefault="00802F5B" w:rsidP="00953A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уже упоминалось выше, занятия музыкой принесут пользу не только эмоциональному состоянию ребенка, но и развивают его интеллектуально. Так, например, как справедливо отмечает профессор Российской Академии Музыки им. Гнесиных Д.К. </w:t>
      </w:r>
      <w:proofErr w:type="spellStart"/>
      <w:r>
        <w:rPr>
          <w:sz w:val="28"/>
          <w:szCs w:val="28"/>
        </w:rPr>
        <w:t>Кирнарская</w:t>
      </w:r>
      <w:proofErr w:type="spellEnd"/>
      <w:r>
        <w:rPr>
          <w:sz w:val="28"/>
          <w:szCs w:val="28"/>
        </w:rPr>
        <w:t>, «занимаясь музыкой, ребенок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запоминает нотный текст, и знает, что в музыкальной школе,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клуба!».</w:t>
      </w:r>
    </w:p>
    <w:p w:rsidR="00802F5B" w:rsidRDefault="00802F5B" w:rsidP="00953A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неоценимый вклад в умственное развитие ребенка вносит игра на фортепиано. Этот инструмент, оснащенный четкой иерархической структурой (октавы и входящие в них</w:t>
      </w:r>
      <w:r w:rsidR="00995C1A">
        <w:rPr>
          <w:sz w:val="28"/>
          <w:szCs w:val="28"/>
        </w:rPr>
        <w:t xml:space="preserve"> клавиши</w:t>
      </w:r>
      <w:r>
        <w:rPr>
          <w:sz w:val="28"/>
          <w:szCs w:val="28"/>
        </w:rPr>
        <w:t>)</w:t>
      </w:r>
      <w:r w:rsidR="00995C1A">
        <w:rPr>
          <w:sz w:val="28"/>
          <w:szCs w:val="28"/>
        </w:rPr>
        <w:t xml:space="preserve">, как нельзя лучше влияет на способность к освоению компьютерных технологий. Это опять же подтверждается исследованиями виднейших ученых: психологи доказали, что маленькие музыканты знаменитого </w:t>
      </w:r>
      <w:proofErr w:type="spellStart"/>
      <w:r w:rsidR="00995C1A">
        <w:rPr>
          <w:sz w:val="28"/>
          <w:szCs w:val="28"/>
        </w:rPr>
        <w:t>Шиничи</w:t>
      </w:r>
      <w:proofErr w:type="spellEnd"/>
      <w:r w:rsidR="00995C1A">
        <w:rPr>
          <w:sz w:val="28"/>
          <w:szCs w:val="28"/>
        </w:rPr>
        <w:t xml:space="preserve"> </w:t>
      </w:r>
      <w:proofErr w:type="spellStart"/>
      <w:r w:rsidR="00995C1A">
        <w:rPr>
          <w:sz w:val="28"/>
          <w:szCs w:val="28"/>
        </w:rPr>
        <w:t>Сузуки</w:t>
      </w:r>
      <w:proofErr w:type="spellEnd"/>
      <w:r w:rsidR="00995C1A">
        <w:rPr>
          <w:sz w:val="28"/>
          <w:szCs w:val="28"/>
        </w:rPr>
        <w:t xml:space="preserve">, если даже не </w:t>
      </w:r>
      <w:r w:rsidR="00995C1A">
        <w:rPr>
          <w:sz w:val="28"/>
          <w:szCs w:val="28"/>
        </w:rPr>
        <w:lastRenderedPageBreak/>
        <w:t>слишком преуспели в развитии музыкального слуха и памяти, зато обошли своих сверстников по уровню структурного мышления.</w:t>
      </w:r>
    </w:p>
    <w:p w:rsidR="00995C1A" w:rsidRDefault="00995C1A" w:rsidP="00953A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Без занятий музыкой Ваш ребенок, не сможет воспринимать и перерабатывать информацию, не сможет достигнуть гармонии с самим собой и окружающим миром.</w:t>
      </w:r>
    </w:p>
    <w:p w:rsidR="00995C1A" w:rsidRDefault="00995C1A" w:rsidP="00953A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Возможно, эти и другие доводы в пользу музыкального обучения и образования покажутся чересчур абстрактными, да и было бы странным ожидать незамедлительного результата от обучения музыки. Зато, когда Ваш ребенок начнет проявлять способности в области точных наук, гуманитарных дисциплин или просо станет интеллигентным, образованным и воспитанным человеком, Вы смело и уверенно сможете сказать, что большую роль в его формировании сыграла именно музыка.</w:t>
      </w:r>
    </w:p>
    <w:p w:rsidR="00767882" w:rsidRDefault="00767882" w:rsidP="00953AA8">
      <w:pPr>
        <w:spacing w:line="276" w:lineRule="auto"/>
        <w:jc w:val="both"/>
        <w:rPr>
          <w:sz w:val="28"/>
          <w:szCs w:val="28"/>
        </w:rPr>
      </w:pPr>
    </w:p>
    <w:p w:rsidR="00767882" w:rsidRDefault="00767882" w:rsidP="007678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М.Л. Мирошниченко, преподаватель </w:t>
      </w:r>
    </w:p>
    <w:p w:rsidR="00767882" w:rsidRPr="004D1440" w:rsidRDefault="00767882" w:rsidP="007678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sz w:val="28"/>
          <w:szCs w:val="28"/>
        </w:rPr>
        <w:t>Елизовской детской музыкальной школы</w:t>
      </w:r>
    </w:p>
    <w:sectPr w:rsidR="00767882" w:rsidRPr="004D1440" w:rsidSect="006E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A8"/>
    <w:rsid w:val="00027D48"/>
    <w:rsid w:val="00060E5E"/>
    <w:rsid w:val="00062285"/>
    <w:rsid w:val="000A7AA0"/>
    <w:rsid w:val="000B27E2"/>
    <w:rsid w:val="000B7A7C"/>
    <w:rsid w:val="002C2F97"/>
    <w:rsid w:val="003C4985"/>
    <w:rsid w:val="003D5148"/>
    <w:rsid w:val="004A7E32"/>
    <w:rsid w:val="004D1440"/>
    <w:rsid w:val="0057066C"/>
    <w:rsid w:val="0058597D"/>
    <w:rsid w:val="005B3E65"/>
    <w:rsid w:val="006A410C"/>
    <w:rsid w:val="006E1BE1"/>
    <w:rsid w:val="007467E9"/>
    <w:rsid w:val="00767882"/>
    <w:rsid w:val="00802F5B"/>
    <w:rsid w:val="0084697F"/>
    <w:rsid w:val="00852D7C"/>
    <w:rsid w:val="008F5E4C"/>
    <w:rsid w:val="00953AA8"/>
    <w:rsid w:val="00995C1A"/>
    <w:rsid w:val="009B5959"/>
    <w:rsid w:val="00B01DBB"/>
    <w:rsid w:val="00B43F33"/>
    <w:rsid w:val="00E615C5"/>
    <w:rsid w:val="00EE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5432-C3B5-42F2-AEC7-1947315D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432-user</cp:lastModifiedBy>
  <cp:revision>4</cp:revision>
  <cp:lastPrinted>2018-05-20T22:19:00Z</cp:lastPrinted>
  <dcterms:created xsi:type="dcterms:W3CDTF">2018-10-11T04:00:00Z</dcterms:created>
  <dcterms:modified xsi:type="dcterms:W3CDTF">2018-10-11T04:40:00Z</dcterms:modified>
</cp:coreProperties>
</file>